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20C4" w14:textId="77777777" w:rsidR="00100A34" w:rsidRPr="006214B4" w:rsidRDefault="00100A34" w:rsidP="00100A34">
      <w:pPr>
        <w:ind w:right="283"/>
        <w:jc w:val="center"/>
        <w:rPr>
          <w:b/>
        </w:rPr>
      </w:pPr>
      <w:r w:rsidRPr="006214B4">
        <w:rPr>
          <w:b/>
        </w:rPr>
        <w:t>Ficha de Inscrição</w:t>
      </w:r>
    </w:p>
    <w:p w14:paraId="3C62E123" w14:textId="77777777" w:rsidR="00100A34" w:rsidRPr="006214B4" w:rsidRDefault="00100A34" w:rsidP="00100A34">
      <w:pPr>
        <w:ind w:right="283"/>
        <w:jc w:val="center"/>
        <w:rPr>
          <w:b/>
        </w:rPr>
      </w:pPr>
      <w:r w:rsidRPr="006214B4">
        <w:rPr>
          <w:b/>
        </w:rPr>
        <w:t xml:space="preserve"> Processo Seletivo simplificado para composição do banco de tutores para atuar no Curso de Graduação em Pedagogia na modalidade a Distância oferecido pela FACED/UFU </w:t>
      </w:r>
    </w:p>
    <w:p w14:paraId="3863BEB4" w14:textId="77777777" w:rsidR="00100A34" w:rsidRDefault="00100A34" w:rsidP="00100A34">
      <w:pPr>
        <w:spacing w:line="360" w:lineRule="auto"/>
        <w:ind w:right="283"/>
        <w:jc w:val="center"/>
        <w:rPr>
          <w:b/>
        </w:rPr>
      </w:pPr>
    </w:p>
    <w:p w14:paraId="6597C1B3" w14:textId="77777777" w:rsidR="00100A34" w:rsidRPr="006214B4" w:rsidRDefault="00100A34" w:rsidP="00100A34">
      <w:pPr>
        <w:spacing w:line="360" w:lineRule="auto"/>
        <w:ind w:right="283"/>
        <w:jc w:val="center"/>
        <w:rPr>
          <w:b/>
        </w:rPr>
      </w:pPr>
      <w:r w:rsidRPr="006214B4">
        <w:rPr>
          <w:b/>
        </w:rPr>
        <w:t xml:space="preserve">Edital </w:t>
      </w:r>
      <w:r>
        <w:rPr>
          <w:b/>
        </w:rPr>
        <w:t xml:space="preserve">COPEAD nº </w:t>
      </w:r>
      <w:r w:rsidRPr="00100A34">
        <w:rPr>
          <w:b/>
        </w:rPr>
        <w:t>1</w:t>
      </w:r>
      <w:r>
        <w:rPr>
          <w:b/>
        </w:rPr>
        <w:t>/2025</w:t>
      </w:r>
    </w:p>
    <w:p w14:paraId="09EEE6B8" w14:textId="77777777" w:rsidR="00100A34" w:rsidRPr="006214B4" w:rsidRDefault="00100A34" w:rsidP="00100A34">
      <w:pPr>
        <w:spacing w:line="360" w:lineRule="auto"/>
        <w:ind w:right="283"/>
        <w:jc w:val="both"/>
      </w:pPr>
    </w:p>
    <w:p w14:paraId="2D15C988" w14:textId="77777777" w:rsidR="00100A34" w:rsidRPr="006214B4" w:rsidRDefault="00100A34" w:rsidP="00100A34">
      <w:pPr>
        <w:spacing w:line="360" w:lineRule="auto"/>
        <w:ind w:right="284"/>
        <w:jc w:val="both"/>
        <w:rPr>
          <w:b/>
          <w:bCs/>
        </w:rPr>
      </w:pPr>
      <w:r w:rsidRPr="006214B4">
        <w:rPr>
          <w:b/>
          <w:bCs/>
        </w:rPr>
        <w:t xml:space="preserve">1) </w:t>
      </w:r>
      <w:r>
        <w:rPr>
          <w:b/>
          <w:bCs/>
        </w:rPr>
        <w:t>N</w:t>
      </w:r>
      <w:r w:rsidRPr="006214B4">
        <w:rPr>
          <w:b/>
          <w:bCs/>
        </w:rPr>
        <w:t xml:space="preserve">ome do candidato(a): </w:t>
      </w:r>
    </w:p>
    <w:p w14:paraId="37E13216" w14:textId="77777777" w:rsidR="00100A34" w:rsidRPr="006214B4" w:rsidRDefault="00100A34" w:rsidP="00100A34">
      <w:pPr>
        <w:spacing w:line="360" w:lineRule="auto"/>
        <w:ind w:right="284"/>
        <w:jc w:val="both"/>
        <w:rPr>
          <w:b/>
          <w:bCs/>
        </w:rPr>
      </w:pPr>
      <w:r w:rsidRPr="006214B4">
        <w:rPr>
          <w:b/>
          <w:bCs/>
        </w:rPr>
        <w:t xml:space="preserve">2) Link para o Currículo Lattes: </w:t>
      </w:r>
    </w:p>
    <w:p w14:paraId="554B3B00" w14:textId="77777777" w:rsidR="00100A34" w:rsidRPr="006214B4" w:rsidRDefault="00100A34" w:rsidP="00100A34">
      <w:pPr>
        <w:spacing w:line="360" w:lineRule="auto"/>
        <w:ind w:right="284"/>
        <w:jc w:val="both"/>
        <w:rPr>
          <w:b/>
          <w:bCs/>
        </w:rPr>
      </w:pPr>
      <w:r w:rsidRPr="006214B4">
        <w:rPr>
          <w:b/>
          <w:bCs/>
        </w:rPr>
        <w:t>3) Data de Nascimento:</w:t>
      </w:r>
      <w:r>
        <w:rPr>
          <w:b/>
          <w:bCs/>
        </w:rPr>
        <w:t xml:space="preserve"> </w:t>
      </w:r>
    </w:p>
    <w:p w14:paraId="42235401" w14:textId="77777777" w:rsidR="00100A34" w:rsidRDefault="00100A34" w:rsidP="00100A34">
      <w:pPr>
        <w:spacing w:line="360" w:lineRule="auto"/>
        <w:ind w:right="284"/>
        <w:jc w:val="both"/>
        <w:rPr>
          <w:b/>
          <w:bCs/>
        </w:rPr>
      </w:pPr>
      <w:r w:rsidRPr="006214B4">
        <w:rPr>
          <w:b/>
          <w:bCs/>
        </w:rPr>
        <w:t>4) Natural de:</w:t>
      </w:r>
      <w:r w:rsidRPr="006214B4">
        <w:rPr>
          <w:b/>
          <w:bCs/>
        </w:rPr>
        <w:tab/>
      </w:r>
      <w:r w:rsidRPr="006214B4">
        <w:rPr>
          <w:b/>
          <w:bCs/>
        </w:rPr>
        <w:tab/>
      </w:r>
      <w:r w:rsidRPr="006214B4">
        <w:rPr>
          <w:b/>
          <w:bCs/>
        </w:rPr>
        <w:tab/>
      </w:r>
      <w:r w:rsidRPr="006214B4">
        <w:rPr>
          <w:b/>
          <w:bCs/>
        </w:rPr>
        <w:tab/>
      </w:r>
      <w:r w:rsidRPr="006214B4">
        <w:rPr>
          <w:b/>
          <w:bCs/>
        </w:rPr>
        <w:tab/>
      </w:r>
    </w:p>
    <w:p w14:paraId="605A7E82" w14:textId="77777777" w:rsidR="00100A34" w:rsidRPr="006214B4" w:rsidRDefault="00100A34" w:rsidP="00100A34">
      <w:pPr>
        <w:spacing w:line="360" w:lineRule="auto"/>
        <w:ind w:right="284"/>
        <w:jc w:val="both"/>
        <w:rPr>
          <w:b/>
          <w:bCs/>
        </w:rPr>
      </w:pPr>
      <w:r w:rsidRPr="006214B4">
        <w:rPr>
          <w:b/>
          <w:bCs/>
        </w:rPr>
        <w:t xml:space="preserve">5) Nacionalidade: </w:t>
      </w:r>
    </w:p>
    <w:p w14:paraId="0AB41A65" w14:textId="77777777" w:rsidR="00100A34" w:rsidRPr="000079DF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 xml:space="preserve">6) Endereço residencial: </w:t>
      </w:r>
    </w:p>
    <w:p w14:paraId="3A654E03" w14:textId="77777777" w:rsidR="00100A34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>7) Cidade:</w:t>
      </w:r>
      <w:r w:rsidRPr="000079DF">
        <w:rPr>
          <w:b/>
          <w:bCs/>
          <w:color w:val="000000"/>
        </w:rPr>
        <w:tab/>
      </w:r>
      <w:r w:rsidRPr="000079DF">
        <w:rPr>
          <w:b/>
          <w:bCs/>
          <w:color w:val="000000"/>
        </w:rPr>
        <w:tab/>
      </w:r>
      <w:r w:rsidRPr="000079DF">
        <w:rPr>
          <w:b/>
          <w:bCs/>
          <w:color w:val="000000"/>
        </w:rPr>
        <w:tab/>
      </w:r>
      <w:r w:rsidRPr="000079DF">
        <w:rPr>
          <w:b/>
          <w:bCs/>
          <w:color w:val="000000"/>
        </w:rPr>
        <w:tab/>
      </w:r>
      <w:r w:rsidRPr="000079DF">
        <w:rPr>
          <w:b/>
          <w:bCs/>
          <w:color w:val="000000"/>
        </w:rPr>
        <w:tab/>
      </w:r>
    </w:p>
    <w:p w14:paraId="5B6EA134" w14:textId="77777777" w:rsidR="00100A34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>8) CEP:</w:t>
      </w:r>
      <w:r w:rsidRPr="000079DF">
        <w:rPr>
          <w:b/>
          <w:bCs/>
          <w:color w:val="000000"/>
        </w:rPr>
        <w:tab/>
      </w:r>
      <w:r w:rsidRPr="000079DF">
        <w:rPr>
          <w:b/>
          <w:bCs/>
          <w:color w:val="000000"/>
        </w:rPr>
        <w:tab/>
      </w:r>
    </w:p>
    <w:p w14:paraId="3E2B391C" w14:textId="77777777" w:rsidR="00100A34" w:rsidRPr="000079DF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 xml:space="preserve">9)UF: </w:t>
      </w:r>
    </w:p>
    <w:p w14:paraId="1B3AAC42" w14:textId="77777777" w:rsidR="00100A34" w:rsidRPr="000079DF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 xml:space="preserve">10)Telefone residencial: </w:t>
      </w:r>
    </w:p>
    <w:p w14:paraId="34EF2596" w14:textId="77777777" w:rsidR="00100A34" w:rsidRPr="000079DF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>11)Telefone celular</w:t>
      </w:r>
      <w:r>
        <w:rPr>
          <w:b/>
          <w:bCs/>
          <w:color w:val="000000"/>
        </w:rPr>
        <w:t>:</w:t>
      </w:r>
    </w:p>
    <w:p w14:paraId="5581BB84" w14:textId="77777777" w:rsidR="00100A34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 xml:space="preserve">12) RG:  </w:t>
      </w:r>
    </w:p>
    <w:p w14:paraId="6D03907D" w14:textId="77777777" w:rsidR="00100A34" w:rsidRPr="000079DF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 xml:space="preserve">13) CPF: </w:t>
      </w:r>
    </w:p>
    <w:p w14:paraId="3CCB0DF0" w14:textId="77777777" w:rsidR="00100A34" w:rsidRPr="000079DF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 xml:space="preserve">13) Instituição em que realizou o curso de Graduado em Pedagogia: </w:t>
      </w:r>
    </w:p>
    <w:p w14:paraId="54E273D9" w14:textId="77777777" w:rsidR="00100A34" w:rsidRPr="000079DF" w:rsidRDefault="00100A34" w:rsidP="00100A34">
      <w:pPr>
        <w:spacing w:line="360" w:lineRule="auto"/>
        <w:ind w:right="284"/>
        <w:jc w:val="both"/>
        <w:rPr>
          <w:color w:val="000000"/>
        </w:rPr>
      </w:pPr>
      <w:r w:rsidRPr="000079DF">
        <w:rPr>
          <w:color w:val="000000"/>
        </w:rPr>
        <w:t>13.1- Ano de conclusão do curso de Graduação em Pedagogia:</w:t>
      </w:r>
      <w:r>
        <w:rPr>
          <w:color w:val="000000"/>
        </w:rPr>
        <w:t xml:space="preserve"> </w:t>
      </w:r>
    </w:p>
    <w:p w14:paraId="0E832680" w14:textId="77777777" w:rsidR="00100A34" w:rsidRPr="000079DF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</w:p>
    <w:p w14:paraId="5868A7BC" w14:textId="77777777" w:rsidR="00100A34" w:rsidRPr="000079DF" w:rsidRDefault="00100A34" w:rsidP="00100A34">
      <w:pPr>
        <w:spacing w:line="360" w:lineRule="auto"/>
        <w:ind w:right="284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 xml:space="preserve">14) Instituição em que realizou curso para atuar como tutor(a) </w:t>
      </w:r>
      <w:proofErr w:type="spellStart"/>
      <w:r w:rsidRPr="000079DF">
        <w:rPr>
          <w:b/>
          <w:bCs/>
          <w:color w:val="000000"/>
        </w:rPr>
        <w:t>EaD</w:t>
      </w:r>
      <w:proofErr w:type="spellEnd"/>
      <w:r w:rsidRPr="000079DF">
        <w:rPr>
          <w:b/>
          <w:bCs/>
          <w:color w:val="000000"/>
        </w:rPr>
        <w:t xml:space="preserve">:    </w:t>
      </w:r>
    </w:p>
    <w:p w14:paraId="41F7A9B8" w14:textId="77777777" w:rsidR="00100A34" w:rsidRPr="000079DF" w:rsidRDefault="00100A34" w:rsidP="00100A34">
      <w:pPr>
        <w:spacing w:line="360" w:lineRule="auto"/>
        <w:ind w:right="284"/>
        <w:jc w:val="both"/>
        <w:rPr>
          <w:color w:val="000000"/>
        </w:rPr>
      </w:pPr>
      <w:r w:rsidRPr="000079DF">
        <w:rPr>
          <w:color w:val="000000"/>
        </w:rPr>
        <w:t>14.1 - Período da realização do curso:</w:t>
      </w:r>
      <w:r>
        <w:rPr>
          <w:color w:val="000000"/>
        </w:rPr>
        <w:t xml:space="preserve"> </w:t>
      </w:r>
    </w:p>
    <w:p w14:paraId="5536CA30" w14:textId="77777777" w:rsidR="00100A34" w:rsidRPr="000079DF" w:rsidRDefault="00100A34" w:rsidP="00100A34">
      <w:pPr>
        <w:spacing w:line="360" w:lineRule="auto"/>
        <w:ind w:right="284"/>
        <w:jc w:val="both"/>
        <w:rPr>
          <w:color w:val="000000"/>
        </w:rPr>
      </w:pPr>
      <w:r w:rsidRPr="000079DF">
        <w:rPr>
          <w:color w:val="000000"/>
        </w:rPr>
        <w:t xml:space="preserve">14.2: Carga horária do curso para atuar em </w:t>
      </w:r>
      <w:proofErr w:type="spellStart"/>
      <w:r w:rsidRPr="000079DF">
        <w:rPr>
          <w:color w:val="000000"/>
        </w:rPr>
        <w:t>EaD</w:t>
      </w:r>
      <w:proofErr w:type="spellEnd"/>
      <w:r>
        <w:rPr>
          <w:color w:val="000000"/>
        </w:rPr>
        <w:t xml:space="preserve">: </w:t>
      </w:r>
    </w:p>
    <w:p w14:paraId="31F7852E" w14:textId="77777777" w:rsidR="00100A34" w:rsidRPr="000079DF" w:rsidRDefault="00100A34" w:rsidP="00100A34">
      <w:pPr>
        <w:spacing w:line="360" w:lineRule="auto"/>
        <w:ind w:right="283"/>
        <w:jc w:val="both"/>
        <w:rPr>
          <w:b/>
          <w:bCs/>
          <w:color w:val="000000"/>
        </w:rPr>
      </w:pPr>
    </w:p>
    <w:p w14:paraId="7FBD0535" w14:textId="77777777" w:rsidR="00100A34" w:rsidRPr="000079DF" w:rsidRDefault="00100A34" w:rsidP="00100A34">
      <w:pPr>
        <w:spacing w:line="360" w:lineRule="auto"/>
        <w:ind w:right="283"/>
        <w:jc w:val="both"/>
        <w:rPr>
          <w:b/>
          <w:bCs/>
          <w:color w:val="000000"/>
        </w:rPr>
      </w:pPr>
      <w:r w:rsidRPr="000079DF">
        <w:rPr>
          <w:b/>
          <w:bCs/>
          <w:color w:val="000000"/>
        </w:rPr>
        <w:t xml:space="preserve">15) Marque uma das opções necessárias para poder atuar como tutor(a) na UAB em que você se enquadra: </w:t>
      </w:r>
    </w:p>
    <w:p w14:paraId="117DB7BF" w14:textId="77777777" w:rsidR="00100A34" w:rsidRPr="000079DF" w:rsidRDefault="00100A34" w:rsidP="00100A34">
      <w:pPr>
        <w:spacing w:line="360" w:lineRule="auto"/>
        <w:ind w:right="284"/>
        <w:jc w:val="both"/>
        <w:rPr>
          <w:color w:val="000000"/>
        </w:rPr>
      </w:pPr>
      <w:proofErr w:type="gramStart"/>
      <w:r w:rsidRPr="000079DF">
        <w:rPr>
          <w:color w:val="000000"/>
        </w:rPr>
        <w:t>(  )</w:t>
      </w:r>
      <w:proofErr w:type="gramEnd"/>
      <w:r w:rsidRPr="000079DF">
        <w:rPr>
          <w:color w:val="000000"/>
        </w:rPr>
        <w:t xml:space="preserve"> Experiência mínima de 1 (um) ano no magistério do ensino básico; </w:t>
      </w:r>
    </w:p>
    <w:p w14:paraId="1EFEC6AC" w14:textId="77777777" w:rsidR="00100A34" w:rsidRPr="000079DF" w:rsidRDefault="00100A34" w:rsidP="00100A34">
      <w:pPr>
        <w:spacing w:line="360" w:lineRule="auto"/>
        <w:ind w:right="284"/>
        <w:jc w:val="both"/>
        <w:rPr>
          <w:color w:val="000000"/>
        </w:rPr>
      </w:pPr>
      <w:proofErr w:type="gramStart"/>
      <w:r w:rsidRPr="000079DF">
        <w:rPr>
          <w:color w:val="000000"/>
        </w:rPr>
        <w:t xml:space="preserve">(  </w:t>
      </w:r>
      <w:proofErr w:type="gramEnd"/>
      <w:r w:rsidRPr="000079DF">
        <w:rPr>
          <w:color w:val="000000"/>
        </w:rPr>
        <w:t xml:space="preserve"> ) Experiência mínima de 1 (um) ano no magistério do ensino superior; </w:t>
      </w:r>
    </w:p>
    <w:p w14:paraId="2F187560" w14:textId="77777777" w:rsidR="00100A34" w:rsidRPr="000079DF" w:rsidRDefault="00100A34" w:rsidP="00100A34">
      <w:pPr>
        <w:spacing w:line="360" w:lineRule="auto"/>
        <w:ind w:right="284"/>
        <w:jc w:val="both"/>
        <w:rPr>
          <w:color w:val="000000"/>
        </w:rPr>
      </w:pPr>
      <w:proofErr w:type="gramStart"/>
      <w:r w:rsidRPr="000079DF">
        <w:rPr>
          <w:color w:val="000000"/>
        </w:rPr>
        <w:lastRenderedPageBreak/>
        <w:t xml:space="preserve">(  </w:t>
      </w:r>
      <w:proofErr w:type="gramEnd"/>
      <w:r w:rsidRPr="000079DF">
        <w:rPr>
          <w:color w:val="000000"/>
        </w:rPr>
        <w:t xml:space="preserve"> ) Atuação mínima de 1 (um) ano  nas atividades existentes no sistema UAB </w:t>
      </w:r>
    </w:p>
    <w:p w14:paraId="585BA2E3" w14:textId="77777777" w:rsidR="00100A34" w:rsidRDefault="00100A34" w:rsidP="00100A34">
      <w:pPr>
        <w:spacing w:line="360" w:lineRule="auto"/>
        <w:rPr>
          <w:color w:val="000000"/>
        </w:rPr>
      </w:pPr>
    </w:p>
    <w:p w14:paraId="4E84D573" w14:textId="77777777" w:rsidR="00100A34" w:rsidRPr="000079DF" w:rsidRDefault="00100A34" w:rsidP="00100A34">
      <w:pPr>
        <w:spacing w:line="360" w:lineRule="auto"/>
        <w:rPr>
          <w:color w:val="000000"/>
        </w:rPr>
        <w:sectPr w:rsidR="00100A34" w:rsidRPr="000079DF">
          <w:headerReference w:type="default" r:id="rId6"/>
          <w:pgSz w:w="12240" w:h="15840"/>
          <w:pgMar w:top="1134" w:right="1418" w:bottom="1134" w:left="1701" w:header="720" w:footer="720" w:gutter="0"/>
          <w:cols w:space="720"/>
          <w:noEndnote/>
        </w:sectPr>
      </w:pPr>
      <w:r w:rsidRPr="000079DF">
        <w:rPr>
          <w:b/>
          <w:bCs/>
          <w:color w:val="000000"/>
        </w:rPr>
        <w:t xml:space="preserve">16) Marque um X, em qual banco de tutor você deseja se inscrever. </w:t>
      </w:r>
      <w:r w:rsidRPr="000079DF">
        <w:rPr>
          <w:color w:val="000000"/>
        </w:rPr>
        <w:t xml:space="preserve">(Atenção! Ao escolher o Banco de Tutor, você está se comprometendo a atuar em atividades a distância e presenciais no polo existente na cidade selecionada. São de inteira responsabilidade do(a) Tutor(a), as despesas referentes ao seu deslocamento até o polo selecionado, caso o tutor não resida no município – sede do polo. Escolha apenas uma opção) </w:t>
      </w:r>
    </w:p>
    <w:p w14:paraId="58FD87B3" w14:textId="77777777" w:rsidR="00100A34" w:rsidRPr="00F42BD8" w:rsidRDefault="00100A34" w:rsidP="00100A34">
      <w:pPr>
        <w:spacing w:line="360" w:lineRule="auto"/>
        <w:ind w:right="283"/>
        <w:rPr>
          <w:color w:val="000000"/>
        </w:rPr>
      </w:pPr>
      <w:proofErr w:type="gramStart"/>
      <w:r w:rsidRPr="000079DF">
        <w:rPr>
          <w:color w:val="000000"/>
        </w:rPr>
        <w:t>(  )</w:t>
      </w:r>
      <w:proofErr w:type="gramEnd"/>
      <w:r>
        <w:rPr>
          <w:color w:val="000000"/>
        </w:rPr>
        <w:t xml:space="preserve"> Viradouro</w:t>
      </w:r>
    </w:p>
    <w:p w14:paraId="114BBF96" w14:textId="77777777" w:rsidR="00100A34" w:rsidRPr="000079DF" w:rsidRDefault="00100A34" w:rsidP="00100A34">
      <w:pPr>
        <w:spacing w:line="360" w:lineRule="auto"/>
        <w:ind w:right="283"/>
        <w:rPr>
          <w:color w:val="000000"/>
        </w:rPr>
      </w:pPr>
      <w:r w:rsidRPr="000079DF">
        <w:rPr>
          <w:color w:val="000000"/>
        </w:rPr>
        <w:t xml:space="preserve"> </w:t>
      </w:r>
      <w:proofErr w:type="gramStart"/>
      <w:r w:rsidRPr="000079DF">
        <w:rPr>
          <w:color w:val="000000"/>
        </w:rPr>
        <w:t>(  )</w:t>
      </w:r>
      <w:proofErr w:type="gramEnd"/>
      <w:r w:rsidRPr="000079DF">
        <w:rPr>
          <w:color w:val="000000"/>
        </w:rPr>
        <w:t xml:space="preserve"> Patos de Minas</w:t>
      </w:r>
    </w:p>
    <w:p w14:paraId="2201A400" w14:textId="77777777" w:rsidR="00100A34" w:rsidRPr="000079DF" w:rsidRDefault="00100A34" w:rsidP="00100A34">
      <w:pPr>
        <w:spacing w:line="360" w:lineRule="auto"/>
        <w:ind w:right="283"/>
        <w:rPr>
          <w:b/>
          <w:bCs/>
          <w:color w:val="000000"/>
        </w:rPr>
      </w:pPr>
      <w:proofErr w:type="gramStart"/>
      <w:r w:rsidRPr="000079DF">
        <w:rPr>
          <w:color w:val="000000"/>
        </w:rPr>
        <w:t>(  )</w:t>
      </w:r>
      <w:proofErr w:type="gramEnd"/>
      <w:r w:rsidRPr="000079DF">
        <w:rPr>
          <w:color w:val="000000"/>
        </w:rPr>
        <w:t xml:space="preserve"> </w:t>
      </w:r>
      <w:r>
        <w:rPr>
          <w:color w:val="000000"/>
        </w:rPr>
        <w:t>Uberaba</w:t>
      </w:r>
      <w:r>
        <w:rPr>
          <w:color w:val="000000"/>
        </w:rPr>
        <w:tab/>
      </w:r>
      <w:r>
        <w:rPr>
          <w:color w:val="000000"/>
        </w:rPr>
        <w:tab/>
      </w:r>
    </w:p>
    <w:p w14:paraId="33FD6AEB" w14:textId="77777777" w:rsidR="00100A34" w:rsidRPr="000079DF" w:rsidRDefault="00100A34" w:rsidP="00100A34">
      <w:pPr>
        <w:spacing w:line="360" w:lineRule="auto"/>
        <w:ind w:right="283"/>
        <w:jc w:val="both"/>
        <w:rPr>
          <w:b/>
          <w:bCs/>
          <w:color w:val="000000"/>
        </w:rPr>
        <w:sectPr w:rsidR="00100A34" w:rsidRPr="000079DF" w:rsidSect="008973EE">
          <w:type w:val="continuous"/>
          <w:pgSz w:w="12240" w:h="15840"/>
          <w:pgMar w:top="1134" w:right="1418" w:bottom="1134" w:left="1701" w:header="720" w:footer="720" w:gutter="0"/>
          <w:cols w:num="3" w:space="720"/>
          <w:noEndnote/>
        </w:sectPr>
      </w:pPr>
    </w:p>
    <w:p w14:paraId="1BFB87D3" w14:textId="77777777" w:rsidR="00100A34" w:rsidRPr="000079DF" w:rsidRDefault="00100A34" w:rsidP="00100A34">
      <w:pPr>
        <w:spacing w:line="360" w:lineRule="auto"/>
        <w:ind w:right="283"/>
        <w:jc w:val="both"/>
        <w:rPr>
          <w:b/>
          <w:bCs/>
          <w:color w:val="000000"/>
        </w:rPr>
      </w:pPr>
    </w:p>
    <w:p w14:paraId="1B9663F3" w14:textId="77777777" w:rsidR="00100A34" w:rsidRPr="000079DF" w:rsidRDefault="00100A34" w:rsidP="00100A34">
      <w:pPr>
        <w:spacing w:line="360" w:lineRule="auto"/>
        <w:ind w:right="283"/>
        <w:jc w:val="both"/>
        <w:rPr>
          <w:color w:val="000000"/>
        </w:rPr>
      </w:pPr>
      <w:r w:rsidRPr="000079DF">
        <w:rPr>
          <w:b/>
          <w:bCs/>
          <w:color w:val="000000"/>
        </w:rPr>
        <w:t xml:space="preserve">17) Marque um X nos polos em que você poderia atuar presencialmente, além do polo que você escolheu no item anterior.  </w:t>
      </w:r>
      <w:r w:rsidRPr="000079DF">
        <w:rPr>
          <w:color w:val="000000"/>
        </w:rPr>
        <w:t>(Atenção!  É de inteira responsabilidade do(a) Tutor(a) as despesas referentes ao seu deslocamento até os polos selecionados. Pode escolher mais de</w:t>
      </w:r>
      <w:r>
        <w:rPr>
          <w:color w:val="000000"/>
        </w:rPr>
        <w:t xml:space="preserve"> uma opção ou deixar em branco)</w:t>
      </w:r>
      <w:r w:rsidRPr="000079DF">
        <w:rPr>
          <w:color w:val="000000"/>
        </w:rPr>
        <w:t>.</w:t>
      </w:r>
    </w:p>
    <w:p w14:paraId="738520E3" w14:textId="77777777" w:rsidR="00100A34" w:rsidRPr="000079DF" w:rsidRDefault="00100A34" w:rsidP="00100A34">
      <w:pPr>
        <w:spacing w:line="360" w:lineRule="auto"/>
        <w:ind w:right="283"/>
        <w:jc w:val="both"/>
        <w:rPr>
          <w:color w:val="000000"/>
        </w:rPr>
        <w:sectPr w:rsidR="00100A34" w:rsidRPr="000079DF" w:rsidSect="008973EE">
          <w:type w:val="continuous"/>
          <w:pgSz w:w="12240" w:h="15840"/>
          <w:pgMar w:top="1134" w:right="1418" w:bottom="1134" w:left="1701" w:header="720" w:footer="720" w:gutter="0"/>
          <w:cols w:space="720"/>
          <w:noEndnote/>
        </w:sectPr>
      </w:pPr>
    </w:p>
    <w:p w14:paraId="554BACD5" w14:textId="77777777" w:rsidR="00100A34" w:rsidRPr="000079DF" w:rsidRDefault="00100A34" w:rsidP="00100A34">
      <w:pPr>
        <w:spacing w:line="360" w:lineRule="auto"/>
        <w:ind w:right="283"/>
        <w:rPr>
          <w:color w:val="000000"/>
        </w:rPr>
      </w:pPr>
      <w:proofErr w:type="gramStart"/>
      <w:r w:rsidRPr="000079DF">
        <w:rPr>
          <w:color w:val="000000"/>
        </w:rPr>
        <w:t>(  )</w:t>
      </w:r>
      <w:proofErr w:type="gramEnd"/>
      <w:r>
        <w:rPr>
          <w:color w:val="000000"/>
        </w:rPr>
        <w:t xml:space="preserve"> Viradouro</w:t>
      </w:r>
    </w:p>
    <w:p w14:paraId="533257B2" w14:textId="77777777" w:rsidR="00100A34" w:rsidRPr="000079DF" w:rsidRDefault="00100A34" w:rsidP="00100A34">
      <w:pPr>
        <w:spacing w:line="360" w:lineRule="auto"/>
        <w:ind w:right="283"/>
        <w:rPr>
          <w:color w:val="000000"/>
        </w:rPr>
      </w:pPr>
      <w:proofErr w:type="gramStart"/>
      <w:r w:rsidRPr="000079DF">
        <w:rPr>
          <w:color w:val="000000"/>
        </w:rPr>
        <w:t>(</w:t>
      </w:r>
      <w:r>
        <w:rPr>
          <w:color w:val="000000"/>
        </w:rPr>
        <w:t xml:space="preserve"> </w:t>
      </w:r>
      <w:r w:rsidRPr="000079DF">
        <w:rPr>
          <w:color w:val="000000"/>
        </w:rPr>
        <w:t xml:space="preserve"> )</w:t>
      </w:r>
      <w:proofErr w:type="gramEnd"/>
      <w:r w:rsidRPr="000079DF">
        <w:rPr>
          <w:color w:val="000000"/>
        </w:rPr>
        <w:t xml:space="preserve"> </w:t>
      </w:r>
      <w:r w:rsidRPr="00EC20FC">
        <w:rPr>
          <w:color w:val="000000"/>
        </w:rPr>
        <w:t>Uberaba</w:t>
      </w:r>
    </w:p>
    <w:p w14:paraId="4D5B2C38" w14:textId="77777777" w:rsidR="00100A34" w:rsidRDefault="00100A34" w:rsidP="00100A34">
      <w:pPr>
        <w:spacing w:line="360" w:lineRule="auto"/>
        <w:ind w:right="283"/>
        <w:rPr>
          <w:color w:val="000000"/>
        </w:rPr>
      </w:pPr>
      <w:proofErr w:type="gramStart"/>
      <w:r w:rsidRPr="000079DF">
        <w:rPr>
          <w:color w:val="000000"/>
        </w:rPr>
        <w:t>(  )</w:t>
      </w:r>
      <w:proofErr w:type="gramEnd"/>
      <w:r>
        <w:rPr>
          <w:color w:val="000000"/>
        </w:rPr>
        <w:t xml:space="preserve"> Patos de Minas</w:t>
      </w:r>
    </w:p>
    <w:p w14:paraId="3DBC310B" w14:textId="77777777" w:rsidR="00100A34" w:rsidRDefault="00100A34" w:rsidP="00100A34">
      <w:pPr>
        <w:spacing w:line="360" w:lineRule="auto"/>
        <w:ind w:right="283"/>
        <w:rPr>
          <w:color w:val="000000"/>
        </w:rPr>
      </w:pPr>
    </w:p>
    <w:p w14:paraId="77B23E85" w14:textId="77777777" w:rsidR="00100A34" w:rsidRDefault="00100A34" w:rsidP="00100A34">
      <w:pPr>
        <w:spacing w:line="360" w:lineRule="auto"/>
        <w:ind w:right="283"/>
        <w:jc w:val="center"/>
        <w:rPr>
          <w:b/>
          <w:bCs/>
          <w:color w:val="000000"/>
        </w:rPr>
      </w:pPr>
    </w:p>
    <w:p w14:paraId="0C15781E" w14:textId="77777777" w:rsidR="00100A34" w:rsidRPr="000079DF" w:rsidRDefault="00100A34" w:rsidP="00100A34">
      <w:pPr>
        <w:spacing w:line="360" w:lineRule="auto"/>
        <w:ind w:right="28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</w:t>
      </w:r>
      <w:r w:rsidRPr="000079DF">
        <w:rPr>
          <w:b/>
          <w:bCs/>
          <w:color w:val="000000"/>
        </w:rPr>
        <w:t>______________________________</w:t>
      </w:r>
    </w:p>
    <w:p w14:paraId="2EADDDDB" w14:textId="77777777" w:rsidR="00100A34" w:rsidRPr="000079DF" w:rsidRDefault="00100A34" w:rsidP="00100A34">
      <w:pPr>
        <w:spacing w:line="360" w:lineRule="auto"/>
        <w:ind w:right="283"/>
        <w:jc w:val="center"/>
        <w:rPr>
          <w:b/>
          <w:bCs/>
          <w:color w:val="000000"/>
        </w:rPr>
      </w:pPr>
      <w:r w:rsidRPr="000079DF">
        <w:rPr>
          <w:b/>
          <w:bCs/>
          <w:color w:val="000000"/>
        </w:rPr>
        <w:t>Local e Data</w:t>
      </w:r>
    </w:p>
    <w:p w14:paraId="5F24F4EC" w14:textId="77777777" w:rsidR="00100A34" w:rsidRDefault="00100A34" w:rsidP="00100A34">
      <w:pPr>
        <w:spacing w:line="360" w:lineRule="auto"/>
        <w:ind w:right="-4677"/>
        <w:rPr>
          <w:color w:val="000000"/>
        </w:rPr>
      </w:pPr>
    </w:p>
    <w:p w14:paraId="27D4DDD3" w14:textId="77777777" w:rsidR="00100A34" w:rsidRDefault="00100A34" w:rsidP="00100A34">
      <w:pPr>
        <w:spacing w:line="360" w:lineRule="auto"/>
        <w:ind w:right="-4677"/>
        <w:rPr>
          <w:color w:val="000000"/>
        </w:rPr>
      </w:pPr>
    </w:p>
    <w:p w14:paraId="2C4EA432" w14:textId="77777777" w:rsidR="00100A34" w:rsidRDefault="00100A34" w:rsidP="00100A34">
      <w:pPr>
        <w:spacing w:line="360" w:lineRule="auto"/>
        <w:ind w:right="-4677"/>
        <w:rPr>
          <w:color w:val="000000"/>
        </w:rPr>
      </w:pPr>
    </w:p>
    <w:p w14:paraId="5FFDE303" w14:textId="77777777" w:rsidR="00100A34" w:rsidRDefault="00100A34" w:rsidP="00100A34">
      <w:pPr>
        <w:spacing w:line="360" w:lineRule="auto"/>
        <w:ind w:right="-4677"/>
        <w:rPr>
          <w:color w:val="000000"/>
        </w:rPr>
      </w:pPr>
    </w:p>
    <w:p w14:paraId="29FAC38E" w14:textId="77777777" w:rsidR="00100A34" w:rsidRPr="000079DF" w:rsidRDefault="00100A34" w:rsidP="00100A34">
      <w:pPr>
        <w:spacing w:line="360" w:lineRule="auto"/>
        <w:ind w:right="283"/>
        <w:jc w:val="center"/>
        <w:rPr>
          <w:b/>
          <w:bCs/>
          <w:color w:val="000000"/>
        </w:rPr>
      </w:pPr>
      <w:r w:rsidRPr="000079DF">
        <w:rPr>
          <w:b/>
          <w:bCs/>
          <w:color w:val="000000"/>
        </w:rPr>
        <w:t>___________________________________</w:t>
      </w:r>
    </w:p>
    <w:p w14:paraId="142CF3C8" w14:textId="77777777" w:rsidR="00100A34" w:rsidRPr="00DF6886" w:rsidRDefault="00100A34" w:rsidP="00100A34">
      <w:pPr>
        <w:spacing w:line="360" w:lineRule="auto"/>
        <w:ind w:right="283"/>
        <w:jc w:val="center"/>
        <w:rPr>
          <w:sz w:val="22"/>
          <w:szCs w:val="22"/>
        </w:rPr>
        <w:sectPr w:rsidR="00100A34" w:rsidRPr="00DF6886" w:rsidSect="00DF6886">
          <w:type w:val="continuous"/>
          <w:pgSz w:w="12240" w:h="15840"/>
          <w:pgMar w:top="1134" w:right="1418" w:bottom="1134" w:left="1701" w:header="720" w:footer="720" w:gutter="0"/>
          <w:cols w:num="2" w:space="49"/>
          <w:noEndnote/>
        </w:sectPr>
      </w:pPr>
      <w:r w:rsidRPr="000079DF">
        <w:rPr>
          <w:b/>
          <w:bCs/>
          <w:color w:val="000000"/>
        </w:rPr>
        <w:t>Assinatura do(a)  Candidato</w:t>
      </w:r>
      <w:r>
        <w:rPr>
          <w:b/>
          <w:bCs/>
          <w:color w:val="000000"/>
        </w:rPr>
        <w:t>(a)</w:t>
      </w:r>
    </w:p>
    <w:p w14:paraId="1B91074A" w14:textId="77777777" w:rsidR="00B56BCF" w:rsidRDefault="00B56BCF"/>
    <w:sectPr w:rsidR="00B56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45C6" w14:textId="77777777" w:rsidR="00661E85" w:rsidRDefault="00661E85">
      <w:r>
        <w:separator/>
      </w:r>
    </w:p>
  </w:endnote>
  <w:endnote w:type="continuationSeparator" w:id="0">
    <w:p w14:paraId="46AEAB07" w14:textId="77777777" w:rsidR="00661E85" w:rsidRDefault="0066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AE7E" w14:textId="77777777" w:rsidR="00661E85" w:rsidRDefault="00661E85">
      <w:r>
        <w:separator/>
      </w:r>
    </w:p>
  </w:footnote>
  <w:footnote w:type="continuationSeparator" w:id="0">
    <w:p w14:paraId="7D93CFDD" w14:textId="77777777" w:rsidR="00661E85" w:rsidRDefault="0066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Look w:val="04A0" w:firstRow="1" w:lastRow="0" w:firstColumn="1" w:lastColumn="0" w:noHBand="0" w:noVBand="1"/>
    </w:tblPr>
    <w:tblGrid>
      <w:gridCol w:w="1273"/>
      <w:gridCol w:w="6536"/>
      <w:gridCol w:w="1547"/>
    </w:tblGrid>
    <w:tr w:rsidR="00F71E0E" w:rsidRPr="00530E77" w14:paraId="7E946746" w14:textId="77777777">
      <w:trPr>
        <w:jc w:val="center"/>
      </w:trPr>
      <w:tc>
        <w:tcPr>
          <w:tcW w:w="680" w:type="pct"/>
          <w:vAlign w:val="center"/>
        </w:tcPr>
        <w:p w14:paraId="18199097" w14:textId="77777777" w:rsidR="00000000" w:rsidRPr="00106EDF" w:rsidRDefault="00100A34" w:rsidP="00D70BD8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1CA357F1" wp14:editId="4171850E">
                <wp:extent cx="539115" cy="566420"/>
                <wp:effectExtent l="0" t="0" r="0" b="5080"/>
                <wp:docPr id="2" name="Imagem 2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1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3" w:type="pct"/>
          <w:tcBorders>
            <w:bottom w:val="single" w:sz="4" w:space="0" w:color="auto"/>
          </w:tcBorders>
        </w:tcPr>
        <w:p w14:paraId="27CCBC89" w14:textId="77777777" w:rsidR="00000000" w:rsidRDefault="00000000" w:rsidP="00D70BD8">
          <w:pPr>
            <w:pStyle w:val="Cabealho"/>
            <w:jc w:val="center"/>
            <w:rPr>
              <w:rFonts w:ascii="Arial" w:hAnsi="Arial" w:cs="Arial"/>
              <w:b/>
            </w:rPr>
          </w:pPr>
        </w:p>
        <w:p w14:paraId="746998C7" w14:textId="77777777" w:rsidR="00000000" w:rsidRPr="00106EDF" w:rsidRDefault="00100A34" w:rsidP="00D70BD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06EDF">
            <w:rPr>
              <w:rFonts w:ascii="Arial" w:hAnsi="Arial" w:cs="Arial"/>
              <w:b/>
              <w:sz w:val="20"/>
              <w:szCs w:val="20"/>
            </w:rPr>
            <w:t>SERVIÇO PÚBLICO FEDERAL - MINISTÉRIO DA EDUCAÇÃO</w:t>
          </w:r>
        </w:p>
        <w:p w14:paraId="1216EF4D" w14:textId="77777777" w:rsidR="00000000" w:rsidRPr="00AF4253" w:rsidRDefault="00100A34" w:rsidP="00AF4253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Coordenação do Curso de Graduação em Pedagogia a Distância</w:t>
          </w:r>
        </w:p>
      </w:tc>
      <w:tc>
        <w:tcPr>
          <w:tcW w:w="827" w:type="pct"/>
          <w:vAlign w:val="center"/>
        </w:tcPr>
        <w:p w14:paraId="14E70AC2" w14:textId="77777777" w:rsidR="00000000" w:rsidRPr="00530E77" w:rsidRDefault="00100A34" w:rsidP="00D70BD8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B0A2F05" wp14:editId="10BAB0DB">
                <wp:extent cx="504825" cy="504825"/>
                <wp:effectExtent l="0" t="0" r="9525" b="9525"/>
                <wp:docPr id="1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4AEE7B" w14:textId="77777777" w:rsidR="00000000" w:rsidRPr="00106EDF" w:rsidRDefault="00100A34" w:rsidP="00106EDF">
    <w:pPr>
      <w:pStyle w:val="Cabealho"/>
      <w:spacing w:before="40"/>
      <w:jc w:val="center"/>
      <w:rPr>
        <w:sz w:val="16"/>
      </w:rPr>
    </w:pPr>
    <w:r w:rsidRPr="00106EDF">
      <w:rPr>
        <w:sz w:val="16"/>
      </w:rPr>
      <w:t>Av. João Naves de Ávila, 2121 - Bloco S – C. Santa Mônica Uberlândia/MG – CEP: 38.400-902</w:t>
    </w:r>
  </w:p>
  <w:p w14:paraId="3BAB9683" w14:textId="77777777" w:rsidR="00000000" w:rsidRPr="00106EDF" w:rsidRDefault="00100A34" w:rsidP="00106EDF">
    <w:pPr>
      <w:pStyle w:val="Cabealho"/>
      <w:spacing w:after="240"/>
      <w:jc w:val="center"/>
      <w:rPr>
        <w:sz w:val="16"/>
      </w:rPr>
    </w:pPr>
    <w:r w:rsidRPr="00106EDF">
      <w:rPr>
        <w:sz w:val="16"/>
      </w:rPr>
      <w:t>Contato: (34) 3239-4056 (</w:t>
    </w:r>
    <w:proofErr w:type="spellStart"/>
    <w:r w:rsidRPr="00106EDF">
      <w:rPr>
        <w:sz w:val="16"/>
      </w:rPr>
      <w:t>CEaD</w:t>
    </w:r>
    <w:proofErr w:type="spellEnd"/>
    <w:r w:rsidRPr="00106EDF">
      <w:rPr>
        <w:sz w:val="16"/>
      </w:rPr>
      <w:t xml:space="preserve">)      </w:t>
    </w:r>
    <w:r>
      <w:rPr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34"/>
    <w:rsid w:val="00100A34"/>
    <w:rsid w:val="00331569"/>
    <w:rsid w:val="005219B0"/>
    <w:rsid w:val="00661E85"/>
    <w:rsid w:val="00B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4EA9"/>
  <w15:chartTrackingRefBased/>
  <w15:docId w15:val="{540E0A4C-AF0B-4206-8D5B-D1F9650D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0A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00A3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Maria Claudia de Souza Lacerda</cp:lastModifiedBy>
  <cp:revision>2</cp:revision>
  <dcterms:created xsi:type="dcterms:W3CDTF">2025-02-26T13:46:00Z</dcterms:created>
  <dcterms:modified xsi:type="dcterms:W3CDTF">2025-02-26T13:46:00Z</dcterms:modified>
</cp:coreProperties>
</file>